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5"/>
      <w:bookmarkStart w:id="1" w:name="_GoBack"/>
      <w:r w:rsidRPr="00711C7C">
        <w:rPr>
          <w:rFonts w:asciiTheme="majorHAnsi" w:hAnsiTheme="majorHAnsi" w:cstheme="majorHAnsi"/>
        </w:rPr>
        <w:t>10.-ANEXO DECLARACIÓN JURADA SIMPLE ACREDITACIÓN CUENTA BANCARIA</w:t>
      </w:r>
      <w:bookmarkEnd w:id="0"/>
    </w:p>
    <w:bookmarkEnd w:id="1"/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DECLARACIÓN JURADA SIMPLE ACREDITACIÓN CUENTA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C7298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Yo, ____________________________________________ RUT ____________________, con domicilio </w:t>
      </w:r>
      <w:r w:rsidRPr="00C7298C">
        <w:rPr>
          <w:rFonts w:asciiTheme="majorHAnsi" w:eastAsia="Calibri" w:hAnsiTheme="majorHAnsi" w:cstheme="majorHAnsi"/>
        </w:rPr>
        <w:t>en______________________________________, en mi calidad de representante legal la institución ___________________________, RUT _____________, declaro bajo juramento que, para efectos de la postulación al concurso 7% FNDR año 2022, la institución a la cual represento posee cuenta bancaria vigente: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397"/>
        <w:gridCol w:w="6521"/>
      </w:tblGrid>
      <w:tr w:rsidR="009A4182" w:rsidRPr="00C7298C" w:rsidTr="00B9393A">
        <w:tc>
          <w:tcPr>
            <w:tcW w:w="3397" w:type="dxa"/>
            <w:shd w:val="clear" w:color="auto" w:fill="FFFFFF" w:themeFill="background1"/>
          </w:tcPr>
          <w:p w:rsidR="009A4182" w:rsidRPr="00C7298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7298C">
              <w:rPr>
                <w:rFonts w:asciiTheme="majorHAnsi" w:hAnsiTheme="majorHAnsi" w:cstheme="majorHAnsi"/>
                <w:color w:val="000000" w:themeColor="text1"/>
              </w:rPr>
              <w:t>Nombre de la institución Bancaria</w:t>
            </w:r>
          </w:p>
        </w:tc>
        <w:tc>
          <w:tcPr>
            <w:tcW w:w="6521" w:type="dxa"/>
            <w:shd w:val="clear" w:color="auto" w:fill="FFFFFF" w:themeFill="background1"/>
          </w:tcPr>
          <w:p w:rsidR="009A4182" w:rsidRPr="00C7298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3397" w:type="dxa"/>
            <w:shd w:val="clear" w:color="auto" w:fill="FFFFFF" w:themeFill="background1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7298C">
              <w:rPr>
                <w:rFonts w:asciiTheme="majorHAnsi" w:hAnsiTheme="majorHAnsi" w:cstheme="majorHAnsi"/>
                <w:color w:val="000000" w:themeColor="text1"/>
              </w:rPr>
              <w:t>Número de cuenta</w:t>
            </w:r>
          </w:p>
        </w:tc>
        <w:tc>
          <w:tcPr>
            <w:tcW w:w="6521" w:type="dxa"/>
            <w:shd w:val="clear" w:color="auto" w:fill="FFFFFF" w:themeFill="background1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A4182" w:rsidRPr="00711C7C" w:rsidTr="00B9393A">
        <w:tc>
          <w:tcPr>
            <w:tcW w:w="3397" w:type="dxa"/>
            <w:shd w:val="clear" w:color="auto" w:fill="FFFFFF" w:themeFill="background1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Tipo de cuenta</w:t>
            </w:r>
          </w:p>
        </w:tc>
        <w:tc>
          <w:tcPr>
            <w:tcW w:w="6521" w:type="dxa"/>
            <w:shd w:val="clear" w:color="auto" w:fill="FFFFFF" w:themeFill="background1"/>
          </w:tcPr>
          <w:p w:rsidR="009A4182" w:rsidRPr="00711C7C" w:rsidRDefault="009A4182" w:rsidP="00B9393A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Declaro, asimismo, estar en conocimiento que de ser falsa la presente declaración me hará incurrir en las penas establecidas en el artículo 210º del Código Penal.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58" w:rsidRDefault="00D15A58">
      <w:r>
        <w:separator/>
      </w:r>
    </w:p>
  </w:endnote>
  <w:endnote w:type="continuationSeparator" w:id="0">
    <w:p w:rsidR="00D15A58" w:rsidRDefault="00D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0B1B77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D15A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58" w:rsidRDefault="00D15A58">
      <w:r>
        <w:separator/>
      </w:r>
    </w:p>
  </w:footnote>
  <w:footnote w:type="continuationSeparator" w:id="0">
    <w:p w:rsidR="00D15A58" w:rsidRDefault="00D1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0B1B77"/>
    <w:rsid w:val="002F5ED1"/>
    <w:rsid w:val="00323080"/>
    <w:rsid w:val="00407990"/>
    <w:rsid w:val="00543321"/>
    <w:rsid w:val="006F6CB9"/>
    <w:rsid w:val="009A3D08"/>
    <w:rsid w:val="009A4182"/>
    <w:rsid w:val="00CB091F"/>
    <w:rsid w:val="00D022E5"/>
    <w:rsid w:val="00D15A58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2022-06-30T21:43:00Z</dcterms:created>
  <dcterms:modified xsi:type="dcterms:W3CDTF">2022-06-30T21:43:00Z</dcterms:modified>
</cp:coreProperties>
</file>